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3FE" w:rsidRDefault="00F143F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Дисциплина</w:t>
      </w:r>
      <w:r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Экономика. </w:t>
      </w:r>
    </w:p>
    <w:p w:rsidR="00F143FE" w:rsidRPr="00F143FE" w:rsidRDefault="00F143F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43FE">
        <w:rPr>
          <w:rFonts w:ascii="Times New Roman" w:hAnsi="Times New Roman" w:cs="Times New Roman"/>
          <w:noProof/>
          <w:sz w:val="28"/>
          <w:szCs w:val="28"/>
          <w:lang w:eastAsia="ru-RU"/>
        </w:rPr>
        <w:t>Тема: Потребительские предпочтения и предельная полезность.</w:t>
      </w:r>
    </w:p>
    <w:p w:rsidR="00107777" w:rsidRDefault="00107777">
      <w:r w:rsidRPr="00107777">
        <w:rPr>
          <w:noProof/>
          <w:lang w:eastAsia="ru-RU"/>
        </w:rPr>
        <w:drawing>
          <wp:inline distT="0" distB="0" distL="0" distR="0">
            <wp:extent cx="5943600" cy="3648075"/>
            <wp:effectExtent l="19050" t="0" r="0" b="0"/>
            <wp:docPr id="3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210" t="39069" r="31031" b="2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24" cy="36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drawing>
          <wp:inline distT="0" distB="0" distL="0" distR="0">
            <wp:extent cx="5940425" cy="5153025"/>
            <wp:effectExtent l="19050" t="0" r="3175" b="0"/>
            <wp:docPr id="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712" t="17111" r="32820" b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24550" cy="1619250"/>
            <wp:effectExtent l="19050" t="0" r="0" b="0"/>
            <wp:docPr id="3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17" t="38218" r="33337" b="4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drawing>
          <wp:inline distT="0" distB="0" distL="0" distR="0">
            <wp:extent cx="5939790" cy="4152900"/>
            <wp:effectExtent l="19050" t="0" r="3810" b="0"/>
            <wp:docPr id="3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44" t="22824" r="33171" b="2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drawing>
          <wp:inline distT="0" distB="0" distL="0" distR="0">
            <wp:extent cx="5940318" cy="3105150"/>
            <wp:effectExtent l="19050" t="0" r="3282" b="0"/>
            <wp:docPr id="3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33" t="33956" r="32341" b="2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40425" cy="7104601"/>
            <wp:effectExtent l="19050" t="0" r="3175" b="0"/>
            <wp:docPr id="3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878" t="15684" r="33957" b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/>
    <w:p w:rsidR="00107777" w:rsidRDefault="00107777"/>
    <w:p w:rsidR="00107777" w:rsidRDefault="00107777"/>
    <w:p w:rsidR="00107777" w:rsidRDefault="00107777"/>
    <w:p w:rsidR="00107777" w:rsidRDefault="00107777"/>
    <w:p w:rsidR="00107777" w:rsidRDefault="00107777"/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47918" cy="8582025"/>
            <wp:effectExtent l="19050" t="0" r="0" b="0"/>
            <wp:docPr id="3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488" t="18828" r="36241" b="1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18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/>
    <w:p w:rsidR="00107777" w:rsidRDefault="00107777"/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40135" cy="8896350"/>
            <wp:effectExtent l="19050" t="0" r="3465" b="0"/>
            <wp:docPr id="4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239" t="15206" r="35911" b="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/>
    <w:p w:rsidR="00107777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938938" cy="8610600"/>
            <wp:effectExtent l="19050" t="0" r="4662" b="0"/>
            <wp:docPr id="4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54" t="15206" r="35011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77" w:rsidRDefault="00107777"/>
    <w:p w:rsidR="009060A3" w:rsidRDefault="00107777">
      <w:r w:rsidRPr="00107777">
        <w:rPr>
          <w:noProof/>
          <w:lang w:eastAsia="ru-RU"/>
        </w:rPr>
        <w:lastRenderedPageBreak/>
        <w:drawing>
          <wp:inline distT="0" distB="0" distL="0" distR="0">
            <wp:extent cx="5878830" cy="7267575"/>
            <wp:effectExtent l="19050" t="0" r="7620" b="0"/>
            <wp:docPr id="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23" t="19198" r="36209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0A3" w:rsidSect="00F143F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777"/>
    <w:rsid w:val="00107777"/>
    <w:rsid w:val="001A6E41"/>
    <w:rsid w:val="001D461F"/>
    <w:rsid w:val="001D4E11"/>
    <w:rsid w:val="008A30A1"/>
    <w:rsid w:val="00C67B95"/>
    <w:rsid w:val="00D06420"/>
    <w:rsid w:val="00F14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2</cp:revision>
  <dcterms:created xsi:type="dcterms:W3CDTF">2021-05-02T16:05:00Z</dcterms:created>
  <dcterms:modified xsi:type="dcterms:W3CDTF">2021-05-02T16:05:00Z</dcterms:modified>
</cp:coreProperties>
</file>